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6C" w:rsidRPr="005B6F93" w:rsidRDefault="00632E6C" w:rsidP="005B6F93">
      <w:pPr>
        <w:shd w:val="clear" w:color="auto" w:fill="FFFFFF"/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5B6F9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Конкурс проектов 2018 года фундаментальных научных исследований, проводимый совместно РФФИ и Национальным исследовательским фондом Кореи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999999"/>
          <w:sz w:val="28"/>
          <w:szCs w:val="28"/>
        </w:rPr>
        <w:t>Заявки принимаются до: 15.05.2017 23:59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999999"/>
          <w:sz w:val="28"/>
          <w:szCs w:val="28"/>
        </w:rPr>
        <w:t>Код конкурса: «</w:t>
      </w:r>
      <w:proofErr w:type="spellStart"/>
      <w:r w:rsidRPr="005B6F93">
        <w:rPr>
          <w:rFonts w:ascii="Times New Roman" w:eastAsia="Times New Roman" w:hAnsi="Times New Roman" w:cs="Times New Roman"/>
          <w:color w:val="999999"/>
          <w:sz w:val="28"/>
          <w:szCs w:val="28"/>
        </w:rPr>
        <w:t>м_а</w:t>
      </w:r>
      <w:proofErr w:type="spellEnd"/>
      <w:r w:rsidRPr="005B6F93">
        <w:rPr>
          <w:rFonts w:ascii="Times New Roman" w:eastAsia="Times New Roman" w:hAnsi="Times New Roman" w:cs="Times New Roman"/>
          <w:color w:val="999999"/>
          <w:sz w:val="28"/>
          <w:szCs w:val="28"/>
        </w:rPr>
        <w:t>»</w:t>
      </w:r>
      <w:bookmarkStart w:id="0" w:name="_GoBack"/>
      <w:bookmarkEnd w:id="0"/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учреждение «Российский фонд фундаментальных исследований» (далее – Фонд) и Национальный исследовательский фонд Кореи (далее – НИФ) в соответствии с «Соглашением о сотрудничестве между Российским фондом фундаментальных исследований (РФФИ) и Национальным исследовательским фондом Кореи» и Дополнительным соглашением к «Соглашению о сотрудничестве между Российским фондом фундаментальных исследований (РФФИ) и Национальным исследовательским фондом Кореи», подписанными 29 декабря 2016 г., объявляют конкурс проектов 2018 года фундаментальных научных исследований (далее – Конкурс).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Код Конкурса - «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НИФ_а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Объявление и документы Фонда, регламентирующие проведение конкурсов, в том числе те, на которые содержатся ссылки в настоящем Объявлении, определяют условия Конкурса.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Задача Конкурса</w:t>
      </w: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развитие международного сотрудничества в области фундаментальных научных исследований, финансовая поддержка инициативных научно-исследовательских проектов, реализуемых совместно учеными из России и Кореи.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 Конкурс могут быть представлены проекты фундаментальных научных исследований, согласованно выполняемые физическими лицами из России и Кореи, по следующим направлениям: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математика, механика и информатика;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физика и астрономия;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химия и науки о материалах;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биология и медицинские науки;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науки о Земле;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инфокоммуникационные технологии и вычислительные системы;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фундаментальные основы инженерных наук;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история; археология; этнография;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экономика;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философия; социология; политология; правоведение;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науковедение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филология; искусствоведение;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комплексное изучение человека; психология; педагогика; социальные проблемы здоровья и экологии человека;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глобальные проблемы и международные отношения.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проекта, представляемого на Конкурс (далее - Проект) – 2 года.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Физические лица – российские участники и корейские участники, согласовывают между собой содержание исследований и название Проекта и подают Проект на Конкурс, оформляя заявку на участие Проекта в конкурсе (далее – Заявка): российские участники Конкурса - в Фонд, корейские – в НИФ.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Название Проекта должно быть одинаковым в Заявке российских и корейских участников Конкурса.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настоящем Объявлении определены условия (правила) подачи проектов и оформления заявок для российских участников.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1.2. Заявка на участие Проекта в Конкурсе оформляется в информационной системе Фонда (далее - КИАС РФФИ) и затем представляется в Фонд в печатной форме. Порядок оформления и представления заявок установлен разделом 2 настоящего Объявления.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заявок на участие проектов в Конкурсе в КИАС РФФИ проходит с 27 марта 2017 года до 23:59 по московскому времени 15 мая 2017 года.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Печатный экземпляр Заявки со всеми обязательными приложениями должен быть представлен в Фонд до 17 часов 00 минут московского времени 01 июня 2017 года.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Проекты, заявки на участие которых в Конкурсе поступят в Фонд после указанного срока, не будут допущены к Конкурсу.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1.3. Подведение итогов Конкурса – сентябрь 2017 г.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Конкурса Фонд предоставляет грант на первый год реализации Проекта.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Получателями гранта Фонда являются все физические лица, указанные в Заявке.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предоставлении гранта на следующий год реализации Проекта Фонд будет принимать по результатам экспертизы отчёта о реализации Проекта в истекшем году, представленного в соответствии с требованиями раздела 4 настоящего Объявления.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Фонд предоставляет грант на реализацию Проекта только российским участникам.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использования гранта определяются </w:t>
      </w:r>
      <w:hyperlink r:id="rId5" w:history="1">
        <w:r w:rsidRPr="005B6F93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bdr w:val="none" w:sz="0" w:space="0" w:color="auto" w:frame="1"/>
          </w:rPr>
          <w:t>«Перечнем допускаемых расходов гранта, выделяемого победителям конкурса проектов фундаментальных научных исследований»</w:t>
        </w:r>
      </w:hyperlink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Проект может быть представлен на Конкурс физическим лицом или физическими лицами, объединившимися в коллектив численностью не более 10 человек. В состав коллектива физических лиц могут входить научные работники, аспиранты, студенты и работники сферы научного обслуживания.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коллектива могут быть граждане России и граждане других стран, имеющие вид на жительство в России. Лица, имеющие вид на жительство в России, должны состоять на учёте в налоговых органах и Пенсионном фонде России.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коллектива следует учитывать, что при выполнении работ по Проекту, в случае его поддержки Фондом, изменения в составе коллектива не производятся в течение срока, на который предоставлен грант (в течение года).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1.5. Физическое лицо и коллектив физических лиц до подачи Проекта на Конкурс должны определить </w:t>
      </w: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научную организацию</w:t>
      </w: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(кроме казенного учреждения), которая предоставит условия для выполнения Проекта (далее – Организация) в случае поддержки Проекта Фондом и предоставления гранта. Согласие Организации предоставить условия для выполнения проекта, в том числе принять грант </w:t>
      </w:r>
      <w:proofErr w:type="gram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свой лицевой</w:t>
      </w:r>
      <w:proofErr w:type="gram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(расчётный) счёт и осуществлять все расчёты по Проекту с использованием этого счёта, подтверждается подписью руководителя Организации под формой Заявки, содержащей сведения об Организации (Раздел 2).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Научная организация – юридическое лицо, независимо от правовой формы и формы собственности, устав которой предусматривает осуществление научной и/или научно-технической деятельности.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1.6. Проект на Конкурс от имени коллектива физических лиц подает один из членов коллектива – Руководитель проекта, получивший полномочия от остальных членов коллектива.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Наделение Руководителя проекта необходимыми полномочиями подтверждается личной подписью каждого из членов коллектива под формой Заявки, содержащей сведения о члене коллектива (Раздел 2).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Руководителя проекта коллектив должен учитывать, что Руководителем проекта не может быть член коллектива, подчиняющийся другому члену коллектива по должности (работники одной организации).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В дальнейшем в настоящем Объявлении термин «Руководитель проекта» используется также в отношении физического лица, представляющего Проект от себя лично.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лицо имеет право участвовать в Конкурсе в качестве Руководителя проекта только в одном Проекте.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1.7. Проект, представленный на Конкурс, не может быть подан на какой-либо другой конкурс Фонда до подведения итогов настоящего Конкурса. Если проект с таким содержанием ранее уже получил поддержку Фонда и/или поддержку НИФ или иных организаций Российской Федерации или Кореи, Проект не может быть представлен на Конкурс.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Проекта не должно совпадать с содержанием плановых работ, финансируемых из федерального бюджета или иных источников, выполняемых (выполнявшихся) в организациях, с которыми состоят в трудовых отношениях члены коллектива, представившие Проект на Конкурс.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на Конкурс Проекта, содержащего данные, которым предоставлена правовая охрана, Руководитель проекта обязан получить согласие правообладателей на представление материалов в Фонд, проведение экспертизы и размещение этих материалов на сайте Фонда.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соблюдение требований к Проекту, представляемому на Конкурс, возлагается на Руководителя проекта.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1.8. В случае поддержки Проекта и предоставления гранта на его выполнение Руководитель проекта и члены коллектива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принимают на себя следующие обязательства: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до подачи итогового отчета опубликовать совместно с корейскими участниками результаты исследований по Проекту в рецензируемых научных изданиях;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публикации результатов исследований ссылаться на полученный грант Фонда с указанием номера Проекта.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: «Исследование выполнено при финансовой поддержке РФФИ в рамках научного проекта №18-501-17000», или ««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reported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study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funded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RFBR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according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research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project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№18-501-17000».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Б) дают согласие на опубликование Фондом аннотаций Проекта и научного отчета (в печатной и электронной формах).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1.9. После подведения итогов Конкурса список проектов, на реализацию которых предоставлены гранты Фонда, будет опубликован на сайте Фонда.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взаимодействия Фонда с российскими участниками Проекта, которые получат поддержку и грант Фонда, после подведения итогов и объявления результатов Конкурса определяется </w:t>
      </w:r>
      <w:hyperlink r:id="rId6" w:history="1">
        <w:r w:rsidRPr="005B6F93">
          <w:rPr>
            <w:rFonts w:ascii="Times New Roman" w:eastAsia="Times New Roman" w:hAnsi="Times New Roman" w:cs="Times New Roman"/>
            <w:b/>
            <w:bCs/>
            <w:color w:val="205C96"/>
            <w:sz w:val="28"/>
            <w:szCs w:val="28"/>
            <w:u w:val="single"/>
            <w:bdr w:val="none" w:sz="0" w:space="0" w:color="auto" w:frame="1"/>
          </w:rPr>
          <w:t>«Правилами организации и проведения работ по научным проектам, поддержанным РФФИ»</w:t>
        </w:r>
      </w:hyperlink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Порядок оформления и подачи Заявки на участие Проекта в Конкурсе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 на участие Проекта в Конкурсе подает Руководитель проекта в электронном виде в КИАС РФФИ, и, после регистрации Заявки в КИАС РФФИ (присвоения регистрационного номера), предоставляет ее в Фонд в печатном виде.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2.1. Для оформления Заявки в КИАС РФФИ Руководитель проекта должен: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зарегистрироваться в КИАС РФФИ, если он не был зарегистрирован ранее;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предложить зарегистрироваться в КИАС РФФИ всем остальным членам коллектива, если они не были зарегистрированы ранее;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внести в КИАС РФФИ сведения, необходимые для заполнения форм Заявки, и подписать Заявку в КИАС РФФИ (Заявка после подписания поступает в Фонд на регистрацию).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проекта вносит в КИАС РФФИ сведения, необходимые для заполнения Форм 1 и 35А Заявки.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 содержащие сведения о Руководителе проекта и членах коллектива, зарегистрированных в КИАС РФФИ, заполняются автоматически (в форму вносятся сведения, введенные в систему при регистрации персоны в КИАС РФФИ).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Если член коллектива не принимает приглашение Руководителя проекта, то сведения о нем будут автоматически удалены из Заявки в КИАС РФФИ.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Форма, содержащая сведения об Организации, заполняется автоматически, если сведения об Организации имеются в КИАС РФФИ.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Руководитель проекта получит возможность подписать Заявку в КИАС РФФИ только в том случае, если статус карточки Организации в КИАС РФФИ “Подписана” или “Достоверность подтверждена”.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К Заявке в КИАС РФФИ должен быть присоединен файл в формате PDF или RTF, содержащий копию заполненной формы 35А, формулы, рисунки, карты и т.п.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Размер файла не должен превышать 4 Мб.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внесения всех необходимых сведений и прикрепления файла Руководитель проекта подписывает Заявку в КИАС РФФИ. Подписанная Руководителем проекта в КИАС РФФИ Заявка принимается Фондом на регистрацию: при регистрации Заявки автоматически формируется Титульный лист Заявки (Форма “Т”), Заявке (Проекту) присваивается регистрационный номер.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связанные с оформлением и регистрацией Заявок в КИАС РФФИ, следует направлять в Службу поддержки КИАС РФФИ.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2.2. После присвоения Заявке (Проекту) регистрационного номера Руководитель проекта имеет возможность и должен распечатать Заявку в одном экземпляре.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Печатный экземпляр Заявки состоит из Формы “Т” (титульный лист Заявки), формы, содержащей сведения о Проекте (Форма 1), форм, содержащих сведения о Руководителе проекта и членах коллектива (Формы 2Р и 2И), формы, содержащей сведения об Организации (Форма 3) и формы 35А.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Присоединенный к электронной форме Заявки файл не распечатывается и в Фонд не предоставляется</w:t>
      </w: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Печатные формы в составе Заявки должны быть подписаны лицами, указанными в этих формах. Подпись руководителя Организации под Формой 3 должна быть заверена печатью Организации.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К участию в Конкурсе допускаются проекты, заявки на участие которых в Конкурсе представлены в соответствии с требованиями настоящего Объявления, в том числе оформлены и распечатаны с помощью КИАС РФФИ.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Оформленный печатный экземпляр Заявки Руководитель проекта передает в Фонд в срок, установленный п.1.2 настоящего Объявления.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Все листы печатного экземпляра Заявки должны быть соединены (сшиты) скобами. Заявка подается в Фонд в конверте, на котором должны быть нанесены следующие надписи (кроме надписей, необходимых для отправления по почте): «Конкурс РФФИ – НИФ», номер Заявки (Проекта), код Конкурса.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Образец: «Конкурс РФФИ - НИФ» – (№18-501-18000) –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НИФ_а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Печатные экземпляры Заявок могут быть: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направлены в Фонд почтой по адресу: Россия, 119334, Москва, Ленинский проспект, 32а, РФФИ (письмом, без объявленной ценности);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оставлены в почтовом ящике Фонда, установленном во втором подъезде здания по адресу: Москва, Ленинский проспект, д.32а.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ящик Фонда доступен ежедневно с 10 до 17 часов, кроме выходных дней.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Внимание: Посылки, бандероли, иные почтовые отправления с объявленной ценностью и заказные письма Фонд не принимает.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Экспертиза Проектов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3.1. Фонд и НИФ принимают согласованное решение о поддержке Проектов и предоставлении грантов на основании результатов экспертизы Проекта, проводимой Фондом, и результатов экспертизы, проводимой НИФ. Отказ НИФ по результатам экспертизы предоставить финансирование корейским участникам исключает поддержку Проекта Фондом.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Проектов размещены</w:t>
      </w: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7" w:history="1">
        <w:r w:rsidRPr="005B6F93">
          <w:rPr>
            <w:rFonts w:ascii="Times New Roman" w:eastAsia="Times New Roman" w:hAnsi="Times New Roman" w:cs="Times New Roman"/>
            <w:color w:val="205C96"/>
            <w:sz w:val="28"/>
            <w:szCs w:val="28"/>
            <w:u w:val="single"/>
            <w:bdr w:val="none" w:sz="0" w:space="0" w:color="auto" w:frame="1"/>
          </w:rPr>
          <w:t>сайте Фонда</w:t>
        </w:r>
      </w:hyperlink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3.2. Информация о содержании Заявок (Проектов) и о результатах экспертизы является конфиденциальной. В соответствии с правилами Фонда эксперты и сотрудники не имеют права ее разглашать. Руководители проектов получают доступ к заключительной части (рецензии) экспертного заключения после принятия решения о предоставлении гранта или об отказе Фонда поддержать Проект и предоставить грант.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не вступает в обсуждение результатов экспертизы. Проекты, представленные на Конкурс, не возвращаются.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Предоставление отчетов о результатах работ по Проекту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4.1. Отчеты о результатах работы по Проекту российские участники оформляют и предоставляют в Фонд по правилам представления научных и финансовых отчетов по проектам, выполнявшимся в соответствующем году (сайт Фонда – Объявление о правилах предоставления отчетов для соответствующего года подачи отчетов).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Корейские участники представляют отчеты о реализации Проекта в НИФ.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4.2. Фонд принимает решение о продолжении финансирования Проекта в следующем году по результатам экспертизы отчёта о реализации Проекта в истекшем году (промежуточный отчет).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Условиями предоставления гранта на реализацию Проекта в следующем году являются: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промежуточного отчёта в соответствии с требованиями п.4.1 настоящего Объявления;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положительная оценка экспертами Фонда и НИФ промежуточных результатов реализации Проекта.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НИФ продолжить финансирование Проекта исключает предоставление гранта Фондом на реализацию Проекта российским участникам.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 участия в Конкурсе и оформления Заявок можно обращаться: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 Фонд</w:t>
      </w: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РФФИ, Управление международных связей,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международного двустороннего сотрудничества,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Дмитрина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Александровна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Тел.: (+7 499) 995 14 69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8" w:history="1">
        <w:r w:rsidRPr="005B6F93">
          <w:rPr>
            <w:rFonts w:ascii="Times New Roman" w:eastAsia="Times New Roman" w:hAnsi="Times New Roman" w:cs="Times New Roman"/>
            <w:color w:val="BD415D"/>
            <w:sz w:val="28"/>
            <w:szCs w:val="28"/>
            <w:u w:val="single"/>
            <w:bdr w:val="none" w:sz="0" w:space="0" w:color="auto" w:frame="1"/>
          </w:rPr>
          <w:t>olga.dmitrina@mail.ru</w:t>
        </w:r>
      </w:hyperlink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</w:t>
      </w: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НИФ</w:t>
      </w:r>
      <w:r w:rsidRPr="005B6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 -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Ms. </w:t>
      </w:r>
      <w:proofErr w:type="spellStart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Hyesoo</w:t>
      </w:r>
      <w:proofErr w:type="spellEnd"/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Kim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EU &amp; European Affairs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Center for International Affairs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National Research Foundation of Korea (NRF)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Tel: +82 2 3460 5616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Fax: +82 2 3460 5729</w:t>
      </w:r>
    </w:p>
    <w:p w:rsidR="00632E6C" w:rsidRPr="005B6F93" w:rsidRDefault="00632E6C" w:rsidP="005B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6F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E-mail: </w:t>
      </w:r>
      <w:hyperlink r:id="rId9" w:history="1">
        <w:r w:rsidRPr="005B6F93">
          <w:rPr>
            <w:rFonts w:ascii="Times New Roman" w:eastAsia="Times New Roman" w:hAnsi="Times New Roman" w:cs="Times New Roman"/>
            <w:color w:val="205C96"/>
            <w:sz w:val="28"/>
            <w:szCs w:val="28"/>
            <w:u w:val="single"/>
            <w:bdr w:val="none" w:sz="0" w:space="0" w:color="auto" w:frame="1"/>
            <w:lang w:val="en-US"/>
          </w:rPr>
          <w:t>khsoo1017@nrf.re.kr</w:t>
        </w:r>
      </w:hyperlink>
    </w:p>
    <w:p w:rsidR="00D57FF4" w:rsidRPr="005B6F93" w:rsidRDefault="00D57FF4" w:rsidP="005B6F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57FF4" w:rsidRPr="005B6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0829"/>
    <w:multiLevelType w:val="multilevel"/>
    <w:tmpl w:val="708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6C"/>
    <w:rsid w:val="003D0DA9"/>
    <w:rsid w:val="005B6F93"/>
    <w:rsid w:val="00632E6C"/>
    <w:rsid w:val="00D5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D3C6-C858-4A44-B760-E66EA481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dmitr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br.ru/rffi/getimage/%D0%9F%D0%B5%D1%80%D0%B5%D1%87%D0%B5%D0%BD%D1%8C_%D0%BA%D1%80%D0%B8%D1%82%D0%B5%D1%80%D0%B8%D0%B5%D0%B2_%D0%B4%D0%BB%D1%8F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8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1%84%D0%B8%D0%BD%D0%B0%D0%BD%D1%81%D0%B8%D1%80%D1%83%D0%B5%D0%BC%D1%8B%D0%BC+%D0%A0%D0%A4%D0%A4%D0%98+%282015+%D0%B3.%29.pdf?objectId=19299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fbr.ru/rffi/getimage/%D0%9F%D0%B5%D1%80%D0%B5%D1%87%D0%B5%D0%BD%D1%8C_%D0%B4%D0%BE%D0%BF%D1%83%D1%81%D0%BA%D0%B0%D0%B5%D0%BC%D1%8B%D1%85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956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soo1017@nrf.re.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2017-03-27T06:57:00Z</dcterms:created>
  <dcterms:modified xsi:type="dcterms:W3CDTF">2017-03-27T08:18:00Z</dcterms:modified>
</cp:coreProperties>
</file>